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CE207F" w14:textId="77777777" w:rsidR="0054018B" w:rsidRPr="009B480D" w:rsidRDefault="0054018B" w:rsidP="0054018B">
      <w:pPr>
        <w:rPr>
          <w:rFonts w:ascii="Comic Sans MS" w:hAnsi="Comic Sans MS"/>
          <w:b/>
          <w:color w:val="FF0000"/>
          <w:sz w:val="24"/>
          <w:szCs w:val="24"/>
          <w:lang w:val="cy-GB"/>
        </w:rPr>
      </w:pPr>
      <w:r w:rsidRPr="009B480D">
        <w:rPr>
          <w:rFonts w:ascii="Comic Sans MS" w:hAnsi="Comic Sans MS"/>
          <w:b/>
          <w:color w:val="FF0000"/>
          <w:sz w:val="24"/>
          <w:szCs w:val="24"/>
          <w:lang w:val="cy-GB"/>
        </w:rPr>
        <w:t xml:space="preserve">1. </w:t>
      </w:r>
      <w:r>
        <w:rPr>
          <w:rFonts w:ascii="Comic Sans MS" w:hAnsi="Comic Sans MS"/>
          <w:b/>
          <w:color w:val="FF0000"/>
          <w:sz w:val="24"/>
          <w:szCs w:val="24"/>
          <w:lang w:val="cy-GB"/>
        </w:rPr>
        <w:t>Torri’r rhew:  Bingo Pobl</w:t>
      </w:r>
    </w:p>
    <w:p w14:paraId="7EC1497A" w14:textId="77777777" w:rsidR="0054018B" w:rsidRPr="009B480D" w:rsidRDefault="0054018B" w:rsidP="0054018B">
      <w:pPr>
        <w:rPr>
          <w:rFonts w:ascii="Comic Sans MS" w:hAnsi="Comic Sans MS"/>
          <w:b/>
          <w:sz w:val="24"/>
          <w:szCs w:val="24"/>
          <w:lang w:val="cy-GB"/>
        </w:rPr>
      </w:pPr>
      <w:r w:rsidRPr="009B480D">
        <w:rPr>
          <w:rFonts w:ascii="Comic Sans MS" w:hAnsi="Comic Sans MS"/>
          <w:b/>
          <w:sz w:val="24"/>
          <w:szCs w:val="24"/>
          <w:lang w:val="cy-GB"/>
        </w:rPr>
        <w:t xml:space="preserve">Paratoi </w:t>
      </w:r>
    </w:p>
    <w:p w14:paraId="582CC701" w14:textId="77777777" w:rsidR="0054018B" w:rsidRPr="009B480D" w:rsidRDefault="0054018B" w:rsidP="0054018B">
      <w:pPr>
        <w:rPr>
          <w:rFonts w:ascii="Comic Sans MS" w:hAnsi="Comic Sans MS"/>
          <w:sz w:val="24"/>
          <w:szCs w:val="24"/>
          <w:lang w:val="cy-GB"/>
        </w:rPr>
      </w:pPr>
      <w:r w:rsidRPr="009B480D">
        <w:rPr>
          <w:rFonts w:ascii="Comic Sans MS" w:hAnsi="Comic Sans MS"/>
          <w:sz w:val="24"/>
          <w:szCs w:val="24"/>
          <w:lang w:val="cy-GB"/>
        </w:rPr>
        <w:t xml:space="preserve">Os ydych chi eisiau defnyddio hwn bydd angen gwneud mwy o ffotocopïau er mwyn cael un i bob myfyriwr.  Mi fedrwch wneud eich copïau eich hun neu ffonio Popeth Cymraeg mewn da bryd i gael copïau wedi’u postio atoch. </w:t>
      </w:r>
      <w:r>
        <w:rPr>
          <w:rFonts w:ascii="Comic Sans MS" w:hAnsi="Comic Sans MS"/>
          <w:sz w:val="24"/>
          <w:szCs w:val="24"/>
          <w:lang w:val="cy-GB"/>
        </w:rPr>
        <w:t xml:space="preserve">  Mae angen un copi yr un ar gyfer chwarae.</w:t>
      </w:r>
    </w:p>
    <w:p w14:paraId="48DB5624" w14:textId="77777777" w:rsidR="0054018B" w:rsidRPr="009B480D" w:rsidRDefault="0054018B" w:rsidP="0054018B">
      <w:pPr>
        <w:rPr>
          <w:rFonts w:ascii="Comic Sans MS" w:hAnsi="Comic Sans MS"/>
          <w:sz w:val="24"/>
          <w:szCs w:val="24"/>
          <w:lang w:val="cy-GB"/>
        </w:rPr>
      </w:pPr>
      <w:r w:rsidRPr="009B480D">
        <w:rPr>
          <w:rFonts w:ascii="Comic Sans MS" w:hAnsi="Comic Sans MS"/>
          <w:b/>
          <w:sz w:val="24"/>
          <w:szCs w:val="24"/>
          <w:lang w:val="cy-GB"/>
        </w:rPr>
        <w:t>Dull</w:t>
      </w:r>
    </w:p>
    <w:p w14:paraId="218488AF" w14:textId="77777777" w:rsidR="0054018B" w:rsidRDefault="0054018B" w:rsidP="0054018B">
      <w:pPr>
        <w:rPr>
          <w:rFonts w:ascii="Comic Sans MS" w:hAnsi="Comic Sans MS"/>
          <w:sz w:val="24"/>
          <w:szCs w:val="24"/>
          <w:lang w:val="cy-GB"/>
        </w:rPr>
      </w:pPr>
      <w:r>
        <w:rPr>
          <w:rFonts w:ascii="Comic Sans MS" w:hAnsi="Comic Sans MS"/>
          <w:sz w:val="24"/>
          <w:szCs w:val="24"/>
          <w:lang w:val="cy-GB"/>
        </w:rPr>
        <w:t xml:space="preserve">Mae’r tiwtor yn ysgrifennu’r geiriau </w:t>
      </w:r>
      <w:r>
        <w:rPr>
          <w:rFonts w:ascii="Comic Sans MS" w:hAnsi="Comic Sans MS"/>
          <w:b/>
          <w:sz w:val="24"/>
          <w:szCs w:val="24"/>
          <w:lang w:val="cy-GB"/>
        </w:rPr>
        <w:t xml:space="preserve">Tŷ Llawn </w:t>
      </w:r>
      <w:r>
        <w:rPr>
          <w:rFonts w:ascii="Comic Sans MS" w:hAnsi="Comic Sans MS"/>
          <w:sz w:val="24"/>
          <w:szCs w:val="24"/>
          <w:lang w:val="cy-GB"/>
        </w:rPr>
        <w:t>ar y bwrdd gwyn.  Mae’r dysgwyr yn gofyn cwestiynau i’w gilydd.  Os ydynt yn cael rhywun yn ateb yn gadarnhaol maen nhw’n ysgrifennu enw’r person hwnnw yn y sgwâr.  Er mwyn sicrhau bod y weithgaredd hon yn weithgaredd ‘torri’r rhew’ dywedwch wrthynt nad ydynt yn cael gofyn mwy na dau gwestiwn i bob unigolyn cyn symud ymlaen.  Wedi dweud hynny, os ydynt wedi mynd trwy bawb caniateir iddynt fynd nôl at rywun maen nhw wedi siarad â nhw o’r blaen.  Hefyd tua diwedd y gêm bydd angen mynd o gwmpas llawer o bobl er mwyn llenwi’r bylchau olaf.  Unwaith mae person wedi llenwi pob sgwâr mae’n gweiddi ‘Bingo’ ac yn ennill y gêm.</w:t>
      </w:r>
    </w:p>
    <w:p w14:paraId="747C60BC" w14:textId="77777777" w:rsidR="0054018B" w:rsidRDefault="0054018B" w:rsidP="0054018B">
      <w:pPr>
        <w:rPr>
          <w:rFonts w:ascii="Comic Sans MS" w:hAnsi="Comic Sans MS"/>
          <w:sz w:val="24"/>
          <w:szCs w:val="24"/>
          <w:lang w:val="cy-GB"/>
        </w:rPr>
      </w:pPr>
      <w:r>
        <w:rPr>
          <w:rFonts w:ascii="Comic Sans MS" w:hAnsi="Comic Sans MS"/>
          <w:sz w:val="24"/>
          <w:szCs w:val="24"/>
          <w:lang w:val="cy-GB"/>
        </w:rPr>
        <w:t>Gofynnwch i’r myfyrwyr eistedd i lawr.  Yna gofynnwch y cwestiynau i’r dosbarth cyfan, megis ‘Pwy sy’n gwisgo coch?’ er mwyn iddynt rannu’r atebion.</w:t>
      </w:r>
    </w:p>
    <w:p w14:paraId="0B6C85AE" w14:textId="77777777" w:rsidR="00026498" w:rsidRDefault="00026498">
      <w:bookmarkStart w:id="0" w:name="_GoBack"/>
      <w:bookmarkEnd w:id="0"/>
    </w:p>
    <w:sectPr w:rsidR="00026498" w:rsidSect="0085035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8BE41F" w14:textId="77777777" w:rsidR="001C4123" w:rsidRDefault="001C4123" w:rsidP="00F91C7E">
      <w:pPr>
        <w:spacing w:after="0" w:line="240" w:lineRule="auto"/>
      </w:pPr>
      <w:r>
        <w:separator/>
      </w:r>
    </w:p>
  </w:endnote>
  <w:endnote w:type="continuationSeparator" w:id="0">
    <w:p w14:paraId="75373A40" w14:textId="77777777" w:rsidR="001C4123" w:rsidRDefault="001C4123" w:rsidP="00F91C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9064109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5EF868F" w14:textId="77777777" w:rsidR="009B480D" w:rsidRDefault="00F91C7E">
        <w:pPr>
          <w:pStyle w:val="Footer"/>
          <w:jc w:val="center"/>
        </w:pPr>
        <w:r>
          <w:fldChar w:fldCharType="begin"/>
        </w:r>
        <w:r w:rsidR="0054018B">
          <w:instrText xml:space="preserve"> PAGE   \* MERGEFORMAT </w:instrText>
        </w:r>
        <w:r>
          <w:fldChar w:fldCharType="separate"/>
        </w:r>
        <w:r w:rsidR="00C735B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109BCD8" w14:textId="77777777" w:rsidR="009B480D" w:rsidRDefault="001C41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A0F546" w14:textId="77777777" w:rsidR="001C4123" w:rsidRDefault="001C4123" w:rsidP="00F91C7E">
      <w:pPr>
        <w:spacing w:after="0" w:line="240" w:lineRule="auto"/>
      </w:pPr>
      <w:r>
        <w:separator/>
      </w:r>
    </w:p>
  </w:footnote>
  <w:footnote w:type="continuationSeparator" w:id="0">
    <w:p w14:paraId="21EF039A" w14:textId="77777777" w:rsidR="001C4123" w:rsidRDefault="001C4123" w:rsidP="00F91C7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fullPage" w:percent="45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D7ED1"/>
    <w:rsid w:val="00010B60"/>
    <w:rsid w:val="00026498"/>
    <w:rsid w:val="0010433A"/>
    <w:rsid w:val="001C4123"/>
    <w:rsid w:val="003D7ED1"/>
    <w:rsid w:val="004F43B4"/>
    <w:rsid w:val="0054018B"/>
    <w:rsid w:val="006D49C6"/>
    <w:rsid w:val="007264DC"/>
    <w:rsid w:val="007F790A"/>
    <w:rsid w:val="008928EA"/>
    <w:rsid w:val="00BE6A42"/>
    <w:rsid w:val="00C735BF"/>
    <w:rsid w:val="00F91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1DBE0C"/>
  <w15:docId w15:val="{9357810A-02E7-4A62-AF8D-90799900A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01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5401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01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 User</dc:creator>
  <cp:lastModifiedBy>Ioan Talfryn</cp:lastModifiedBy>
  <cp:revision>4</cp:revision>
  <dcterms:created xsi:type="dcterms:W3CDTF">2016-08-10T11:23:00Z</dcterms:created>
  <dcterms:modified xsi:type="dcterms:W3CDTF">2019-08-20T09:59:00Z</dcterms:modified>
</cp:coreProperties>
</file>